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93D24" w:rsidRPr="001F7B87" w:rsidRDefault="00FB3637">
      <w:pPr>
        <w:jc w:val="center"/>
        <w:rPr>
          <w:b/>
          <w:lang w:val="en-US"/>
        </w:rPr>
      </w:pPr>
      <w:r w:rsidRPr="001F7B87">
        <w:rPr>
          <w:b/>
          <w:lang w:val="en-US"/>
        </w:rPr>
        <w:t>E</w:t>
      </w:r>
      <w:r w:rsidRPr="001F7B87">
        <w:rPr>
          <w:lang w:val="en-US"/>
        </w:rPr>
        <w:t xml:space="preserve"> </w:t>
      </w:r>
      <w:r w:rsidRPr="001F7B87">
        <w:rPr>
          <w:b/>
          <w:lang w:val="en-US"/>
        </w:rPr>
        <w:t xml:space="preserve">RASMUS+ STAFF Mobility for Teaching </w:t>
      </w:r>
    </w:p>
    <w:p w:rsidR="00093D24" w:rsidRPr="005D40D8" w:rsidRDefault="00FB3637">
      <w:pPr>
        <w:jc w:val="center"/>
        <w:rPr>
          <w:b/>
          <w:lang w:val="en-US"/>
        </w:rPr>
      </w:pPr>
      <w:r w:rsidRPr="001F7B87">
        <w:rPr>
          <w:b/>
          <w:lang w:val="en-US"/>
        </w:rPr>
        <w:t xml:space="preserve"> </w:t>
      </w:r>
      <w:r w:rsidRPr="005D40D8">
        <w:rPr>
          <w:b/>
          <w:lang w:val="en-US"/>
        </w:rPr>
        <w:t>Teachin</w:t>
      </w:r>
      <w:r w:rsidR="005D40D8" w:rsidRPr="005D40D8">
        <w:rPr>
          <w:b/>
          <w:lang w:val="en-US"/>
        </w:rPr>
        <w:t>g Programme – Academic Year 20</w:t>
      </w:r>
      <w:r w:rsidR="005D40D8">
        <w:rPr>
          <w:b/>
          <w:lang w:val="en-US"/>
        </w:rPr>
        <w:t>… -…</w:t>
      </w:r>
    </w:p>
    <w:tbl>
      <w:tblPr>
        <w:tblStyle w:val="a"/>
        <w:tblW w:w="1029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60"/>
        <w:gridCol w:w="48"/>
        <w:gridCol w:w="1912"/>
        <w:gridCol w:w="640"/>
        <w:gridCol w:w="1275"/>
        <w:gridCol w:w="1205"/>
        <w:gridCol w:w="496"/>
        <w:gridCol w:w="709"/>
        <w:gridCol w:w="708"/>
        <w:gridCol w:w="116"/>
        <w:gridCol w:w="387"/>
        <w:gridCol w:w="960"/>
        <w:gridCol w:w="530"/>
        <w:gridCol w:w="344"/>
      </w:tblGrid>
      <w:tr w:rsidR="00093D24" w:rsidRPr="005D40D8">
        <w:trPr>
          <w:gridAfter w:val="1"/>
          <w:wAfter w:w="344" w:type="dxa"/>
          <w:trHeight w:val="380"/>
        </w:trPr>
        <w:tc>
          <w:tcPr>
            <w:tcW w:w="994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D24" w:rsidRPr="005D40D8" w:rsidRDefault="00093D24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</w:p>
        </w:tc>
      </w:tr>
      <w:tr w:rsidR="00093D24" w:rsidRPr="005D40D8" w:rsidTr="001F7B87">
        <w:trPr>
          <w:trHeight w:val="160"/>
        </w:trPr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093D24" w:rsidRPr="005D40D8" w:rsidRDefault="00093D24">
            <w:pPr>
              <w:jc w:val="center"/>
              <w:rPr>
                <w:rFonts w:ascii="Book Antiqua" w:eastAsia="Book Antiqua" w:hAnsi="Book Antiqua" w:cs="Book Antiqua"/>
                <w:b/>
                <w:i/>
                <w:sz w:val="22"/>
                <w:szCs w:val="22"/>
                <w:lang w:val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093D24" w:rsidRPr="005D40D8" w:rsidRDefault="00093D24">
            <w:pPr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D24" w:rsidRPr="005D40D8" w:rsidRDefault="00093D24">
            <w:pPr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D24" w:rsidRPr="005D40D8" w:rsidRDefault="00093D24">
            <w:pPr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D24" w:rsidRPr="005D40D8" w:rsidRDefault="00093D24">
            <w:pPr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D24" w:rsidRPr="005D40D8" w:rsidRDefault="00093D24">
            <w:pPr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D24" w:rsidRPr="005D40D8" w:rsidRDefault="00093D24">
            <w:pPr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D24" w:rsidRPr="005D40D8" w:rsidRDefault="00093D24">
            <w:pPr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D24" w:rsidRPr="005D40D8" w:rsidRDefault="00093D24">
            <w:pPr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</w:tc>
      </w:tr>
      <w:tr w:rsidR="00093D24" w:rsidRPr="005D40D8" w:rsidTr="001F7B87">
        <w:trPr>
          <w:gridAfter w:val="1"/>
          <w:wAfter w:w="344" w:type="dxa"/>
          <w:trHeight w:val="580"/>
        </w:trPr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:rsidR="00093D24" w:rsidRPr="005D40D8" w:rsidRDefault="00FB363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5D40D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Name, surname of teacher </w:t>
            </w:r>
          </w:p>
        </w:tc>
        <w:tc>
          <w:tcPr>
            <w:tcW w:w="70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24" w:rsidRPr="005D40D8" w:rsidRDefault="00093D24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093D24" w:rsidRPr="005D40D8" w:rsidTr="001F7B87">
        <w:trPr>
          <w:gridAfter w:val="1"/>
          <w:wAfter w:w="344" w:type="dxa"/>
          <w:trHeight w:val="520"/>
        </w:trPr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:rsidR="00093D24" w:rsidRPr="005D40D8" w:rsidRDefault="00FB363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5D40D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Duration of stay </w:t>
            </w:r>
          </w:p>
        </w:tc>
        <w:tc>
          <w:tcPr>
            <w:tcW w:w="19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093D24" w:rsidRPr="005D40D8" w:rsidRDefault="00FB3637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5D40D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Number of days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D24" w:rsidRPr="005D40D8" w:rsidRDefault="00FB3637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5D40D8">
              <w:rPr>
                <w:rFonts w:ascii="Arial" w:eastAsia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093D24" w:rsidRPr="005D40D8" w:rsidRDefault="00FB3637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5D40D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From - to</w:t>
            </w:r>
          </w:p>
        </w:tc>
        <w:tc>
          <w:tcPr>
            <w:tcW w:w="19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D24" w:rsidRPr="005D40D8" w:rsidRDefault="00FB3637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5D40D8">
              <w:rPr>
                <w:rFonts w:ascii="Arial" w:eastAsia="Arial" w:hAnsi="Arial" w:cs="Arial"/>
                <w:sz w:val="20"/>
                <w:szCs w:val="20"/>
                <w:lang w:val="en-US"/>
              </w:rPr>
              <w:t> </w:t>
            </w:r>
          </w:p>
          <w:p w:rsidR="00093D24" w:rsidRPr="005D40D8" w:rsidRDefault="00FB3637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5D40D8">
              <w:rPr>
                <w:rFonts w:ascii="Arial" w:eastAsia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093D24" w:rsidRPr="005D40D8">
        <w:trPr>
          <w:gridAfter w:val="1"/>
          <w:wAfter w:w="344" w:type="dxa"/>
          <w:trHeight w:val="180"/>
        </w:trPr>
        <w:tc>
          <w:tcPr>
            <w:tcW w:w="994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93D24" w:rsidRPr="005D40D8" w:rsidRDefault="00FB3637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5D40D8">
              <w:rPr>
                <w:rFonts w:ascii="Arial" w:eastAsia="Arial" w:hAnsi="Arial" w:cs="Arial"/>
                <w:sz w:val="20"/>
                <w:szCs w:val="20"/>
                <w:lang w:val="en-US"/>
              </w:rPr>
              <w:t> </w:t>
            </w:r>
          </w:p>
          <w:p w:rsidR="00093D24" w:rsidRPr="005D40D8" w:rsidRDefault="00093D24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093D24" w:rsidTr="001F7B87">
        <w:trPr>
          <w:gridAfter w:val="1"/>
          <w:wAfter w:w="344" w:type="dxa"/>
          <w:trHeight w:val="580"/>
        </w:trPr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093D24" w:rsidRPr="005D40D8" w:rsidRDefault="00FB3637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5D40D8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Name of home institution </w:t>
            </w:r>
          </w:p>
        </w:tc>
        <w:tc>
          <w:tcPr>
            <w:tcW w:w="702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D24" w:rsidRDefault="00FB3637">
            <w:pPr>
              <w:jc w:val="both"/>
              <w:rPr>
                <w:rFonts w:ascii="Times" w:eastAsia="Times" w:hAnsi="Times" w:cs="Times"/>
                <w:sz w:val="28"/>
                <w:szCs w:val="28"/>
              </w:rPr>
            </w:pPr>
            <w:r w:rsidRPr="005D40D8">
              <w:rPr>
                <w:rFonts w:ascii="Times" w:eastAsia="Times" w:hAnsi="Times" w:cs="Times"/>
                <w:sz w:val="28"/>
                <w:szCs w:val="28"/>
                <w:lang w:val="en-US"/>
              </w:rPr>
              <w:t> Istitu</w:t>
            </w:r>
            <w:r>
              <w:rPr>
                <w:rFonts w:ascii="Times" w:eastAsia="Times" w:hAnsi="Times" w:cs="Times"/>
                <w:sz w:val="28"/>
                <w:szCs w:val="28"/>
              </w:rPr>
              <w:t xml:space="preserve">to Superiore di Musica “A. Toscanini” </w:t>
            </w:r>
          </w:p>
        </w:tc>
      </w:tr>
      <w:tr w:rsidR="00093D24" w:rsidTr="001F7B87">
        <w:trPr>
          <w:gridAfter w:val="1"/>
          <w:wAfter w:w="344" w:type="dxa"/>
          <w:trHeight w:val="540"/>
        </w:trPr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093D24" w:rsidRDefault="00FB3637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ERASMUS Code</w:t>
            </w:r>
          </w:p>
        </w:tc>
        <w:tc>
          <w:tcPr>
            <w:tcW w:w="702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D24" w:rsidRDefault="00FB3637">
            <w:pPr>
              <w:jc w:val="both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I AGRIGEN02</w:t>
            </w:r>
          </w:p>
        </w:tc>
      </w:tr>
      <w:tr w:rsidR="00093D24" w:rsidTr="001F7B87">
        <w:trPr>
          <w:gridAfter w:val="1"/>
          <w:wAfter w:w="344" w:type="dxa"/>
          <w:trHeight w:val="520"/>
        </w:trPr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093D24" w:rsidRDefault="00FB3637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Name of contact person </w:t>
            </w:r>
          </w:p>
        </w:tc>
        <w:tc>
          <w:tcPr>
            <w:tcW w:w="702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D24" w:rsidRDefault="00FB3637">
            <w:pPr>
              <w:jc w:val="both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Marina Vermiglio</w:t>
            </w:r>
          </w:p>
        </w:tc>
      </w:tr>
      <w:tr w:rsidR="00093D24" w:rsidTr="001F7B87">
        <w:trPr>
          <w:gridAfter w:val="1"/>
          <w:wAfter w:w="344" w:type="dxa"/>
          <w:trHeight w:val="680"/>
        </w:trPr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093D24" w:rsidRDefault="00FB3637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position </w:t>
            </w:r>
          </w:p>
        </w:tc>
        <w:tc>
          <w:tcPr>
            <w:tcW w:w="702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D24" w:rsidRDefault="00FB3637">
            <w:pPr>
              <w:jc w:val="both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 Erasmus Office</w:t>
            </w:r>
          </w:p>
        </w:tc>
      </w:tr>
      <w:tr w:rsidR="00093D24" w:rsidTr="001F7B87">
        <w:trPr>
          <w:gridAfter w:val="1"/>
          <w:wAfter w:w="344" w:type="dxa"/>
          <w:trHeight w:val="680"/>
        </w:trPr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093D24" w:rsidRDefault="00FB363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Telephon and email</w:t>
            </w:r>
          </w:p>
        </w:tc>
        <w:tc>
          <w:tcPr>
            <w:tcW w:w="702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D24" w:rsidRDefault="00FB3637">
            <w:pPr>
              <w:jc w:val="both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>(+39) 0925/61280   - erasmus@istitutotoscanini.it</w:t>
            </w:r>
          </w:p>
        </w:tc>
      </w:tr>
      <w:tr w:rsidR="00093D24">
        <w:trPr>
          <w:gridAfter w:val="1"/>
          <w:wAfter w:w="344" w:type="dxa"/>
          <w:trHeight w:val="180"/>
        </w:trPr>
        <w:tc>
          <w:tcPr>
            <w:tcW w:w="994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93D24" w:rsidRDefault="00FB363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:rsidR="00093D24" w:rsidRDefault="00093D2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93D24" w:rsidTr="001F7B87">
        <w:trPr>
          <w:gridAfter w:val="1"/>
          <w:wAfter w:w="344" w:type="dxa"/>
          <w:trHeight w:val="320"/>
        </w:trPr>
        <w:tc>
          <w:tcPr>
            <w:tcW w:w="29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093D24" w:rsidRPr="001F7B87" w:rsidRDefault="00FB363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1F7B87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Subject area of teaching programme</w:t>
            </w:r>
          </w:p>
        </w:tc>
        <w:tc>
          <w:tcPr>
            <w:tcW w:w="3120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D24" w:rsidRPr="001F7B87" w:rsidRDefault="00FB3637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1F7B87">
              <w:rPr>
                <w:rFonts w:ascii="Arial" w:eastAsia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02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093D24" w:rsidRDefault="00FB363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Level 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93D24" w:rsidRDefault="00FB3637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□ 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093D24" w:rsidRDefault="00FB3637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Bachelor</w:t>
            </w:r>
          </w:p>
        </w:tc>
      </w:tr>
      <w:tr w:rsidR="00093D24" w:rsidTr="001F7B87">
        <w:trPr>
          <w:gridAfter w:val="1"/>
          <w:wAfter w:w="344" w:type="dxa"/>
          <w:trHeight w:val="180"/>
        </w:trPr>
        <w:tc>
          <w:tcPr>
            <w:tcW w:w="29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093D24" w:rsidRDefault="00093D2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D24" w:rsidRDefault="00093D2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093D24" w:rsidRDefault="00093D2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D24" w:rsidRDefault="00FB363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□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3D24" w:rsidRDefault="00FB363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Master</w:t>
            </w:r>
          </w:p>
        </w:tc>
      </w:tr>
      <w:tr w:rsidR="00093D24" w:rsidRPr="001F7B87" w:rsidTr="001F7B87">
        <w:trPr>
          <w:gridAfter w:val="1"/>
          <w:wAfter w:w="344" w:type="dxa"/>
          <w:trHeight w:val="700"/>
        </w:trPr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093D24" w:rsidRPr="001F7B87" w:rsidRDefault="00FB363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1F7B87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Number of students at the receiving institution benefiting from the teaching programme</w:t>
            </w:r>
          </w:p>
        </w:tc>
        <w:tc>
          <w:tcPr>
            <w:tcW w:w="70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24" w:rsidRPr="001F7B87" w:rsidRDefault="00093D24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093D24" w:rsidTr="001F7B87">
        <w:trPr>
          <w:gridAfter w:val="1"/>
          <w:wAfter w:w="344" w:type="dxa"/>
          <w:trHeight w:val="700"/>
        </w:trPr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093D24" w:rsidRDefault="00FB363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Number of teaching hours </w:t>
            </w:r>
          </w:p>
        </w:tc>
        <w:tc>
          <w:tcPr>
            <w:tcW w:w="70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24" w:rsidRDefault="00FB363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093D24">
        <w:trPr>
          <w:gridAfter w:val="1"/>
          <w:wAfter w:w="344" w:type="dxa"/>
          <w:trHeight w:val="360"/>
        </w:trPr>
        <w:tc>
          <w:tcPr>
            <w:tcW w:w="994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3D24" w:rsidRDefault="00093D24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bookmarkStart w:id="0" w:name="_gjdgxs" w:colFirst="0" w:colLast="0"/>
            <w:bookmarkEnd w:id="0"/>
          </w:p>
          <w:p w:rsidR="00093D24" w:rsidRDefault="00FB3637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Teaching Programme</w:t>
            </w:r>
          </w:p>
        </w:tc>
      </w:tr>
      <w:tr w:rsidR="00093D24" w:rsidTr="001F7B87">
        <w:trPr>
          <w:gridAfter w:val="1"/>
          <w:wAfter w:w="344" w:type="dxa"/>
          <w:trHeight w:val="120"/>
        </w:trPr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93D24" w:rsidRDefault="00093D24">
            <w:pPr>
              <w:jc w:val="center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93D24" w:rsidRDefault="00093D24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93D24" w:rsidRDefault="00093D24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93D24" w:rsidRDefault="00093D24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93D24" w:rsidRDefault="00093D24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93D24" w:rsidRDefault="00093D24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93D24" w:rsidRDefault="00093D24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93D24" w:rsidRDefault="00093D24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93D24" w:rsidRDefault="00093D24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093D24" w:rsidRPr="001F7B87" w:rsidTr="001F7B87">
        <w:trPr>
          <w:gridAfter w:val="1"/>
          <w:wAfter w:w="344" w:type="dxa"/>
          <w:trHeight w:val="340"/>
        </w:trPr>
        <w:tc>
          <w:tcPr>
            <w:tcW w:w="9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093D24" w:rsidRPr="001F7B87" w:rsidRDefault="00FB363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1F7B87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Content of the teaching programme</w:t>
            </w:r>
          </w:p>
        </w:tc>
      </w:tr>
      <w:tr w:rsidR="00093D24" w:rsidRPr="001F7B87" w:rsidTr="001F7B87">
        <w:trPr>
          <w:gridAfter w:val="1"/>
          <w:wAfter w:w="344" w:type="dxa"/>
          <w:trHeight w:val="2520"/>
        </w:trPr>
        <w:tc>
          <w:tcPr>
            <w:tcW w:w="9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24" w:rsidRDefault="00093D24">
            <w:pPr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  <w:p w:rsidR="00FB3637" w:rsidRDefault="00FB3637">
            <w:pPr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  <w:p w:rsidR="00FB3637" w:rsidRDefault="00FB3637">
            <w:pPr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  <w:p w:rsidR="00FB3637" w:rsidRDefault="00FB3637">
            <w:pPr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  <w:p w:rsidR="00FB3637" w:rsidRDefault="00FB3637">
            <w:pPr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  <w:p w:rsidR="00FB3637" w:rsidRDefault="00FB3637">
            <w:pPr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  <w:p w:rsidR="00FB3637" w:rsidRDefault="00FB3637">
            <w:pPr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  <w:p w:rsidR="00FB3637" w:rsidRDefault="00FB3637">
            <w:pPr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  <w:p w:rsidR="00FB3637" w:rsidRDefault="00FB3637">
            <w:pPr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  <w:p w:rsidR="00FB3637" w:rsidRDefault="00FB3637">
            <w:pPr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  <w:p w:rsidR="00FB3637" w:rsidRPr="001F7B87" w:rsidRDefault="00FB3637">
            <w:pPr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</w:tc>
      </w:tr>
      <w:tr w:rsidR="00093D24" w:rsidTr="001F7B87">
        <w:trPr>
          <w:gridAfter w:val="1"/>
          <w:wAfter w:w="344" w:type="dxa"/>
          <w:trHeight w:val="340"/>
        </w:trPr>
        <w:tc>
          <w:tcPr>
            <w:tcW w:w="9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093D24" w:rsidRDefault="00FB363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Objectives of the mobility</w:t>
            </w:r>
          </w:p>
        </w:tc>
      </w:tr>
      <w:tr w:rsidR="00093D24" w:rsidTr="001F7B87">
        <w:trPr>
          <w:gridAfter w:val="1"/>
          <w:wAfter w:w="344" w:type="dxa"/>
          <w:trHeight w:val="320"/>
        </w:trPr>
        <w:tc>
          <w:tcPr>
            <w:tcW w:w="9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24" w:rsidRDefault="00093D24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:rsidR="00093D24" w:rsidRDefault="00093D24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:rsidR="00093D24" w:rsidRDefault="00093D24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:rsidR="00093D24" w:rsidRDefault="00093D24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:rsidR="00093D24" w:rsidRDefault="00093D24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:rsidR="00093D24" w:rsidRDefault="00093D24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:rsidR="00093D24" w:rsidRDefault="00FB3637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 </w:t>
            </w:r>
          </w:p>
        </w:tc>
      </w:tr>
      <w:tr w:rsidR="00093D24" w:rsidRPr="001F7B87" w:rsidTr="001F7B87">
        <w:trPr>
          <w:gridAfter w:val="1"/>
          <w:wAfter w:w="344" w:type="dxa"/>
          <w:trHeight w:val="340"/>
        </w:trPr>
        <w:tc>
          <w:tcPr>
            <w:tcW w:w="9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093D24" w:rsidRPr="001F7B87" w:rsidRDefault="00FB363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1F7B87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Added value of the mobility (both for the host institution and for the teacher)</w:t>
            </w:r>
          </w:p>
        </w:tc>
      </w:tr>
      <w:tr w:rsidR="00093D24" w:rsidRPr="001F7B87" w:rsidTr="001F7B87">
        <w:trPr>
          <w:gridAfter w:val="1"/>
          <w:wAfter w:w="344" w:type="dxa"/>
          <w:trHeight w:val="1980"/>
        </w:trPr>
        <w:tc>
          <w:tcPr>
            <w:tcW w:w="9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24" w:rsidRPr="001F7B87" w:rsidRDefault="00FB3637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  <w:r w:rsidRPr="001F7B87"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  <w:t> </w:t>
            </w:r>
          </w:p>
          <w:p w:rsidR="00093D24" w:rsidRPr="001F7B87" w:rsidRDefault="00FB3637">
            <w:pPr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  <w:r w:rsidRPr="001F7B87"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  <w:t> </w:t>
            </w:r>
          </w:p>
          <w:p w:rsidR="00093D24" w:rsidRPr="001F7B87" w:rsidRDefault="00FB3637">
            <w:pPr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  <w:r w:rsidRPr="001F7B87"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  <w:t> </w:t>
            </w:r>
          </w:p>
        </w:tc>
      </w:tr>
      <w:tr w:rsidR="00093D24" w:rsidRPr="001F7B87" w:rsidTr="001F7B87">
        <w:trPr>
          <w:gridAfter w:val="1"/>
          <w:wAfter w:w="344" w:type="dxa"/>
          <w:trHeight w:val="340"/>
        </w:trPr>
        <w:tc>
          <w:tcPr>
            <w:tcW w:w="9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093D24" w:rsidRPr="001F7B87" w:rsidRDefault="00FB363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1F7B87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Expected results (not limited to the number of students concerned)</w:t>
            </w:r>
          </w:p>
        </w:tc>
      </w:tr>
      <w:tr w:rsidR="00093D24" w:rsidRPr="001F7B87">
        <w:trPr>
          <w:gridAfter w:val="1"/>
          <w:wAfter w:w="344" w:type="dxa"/>
          <w:trHeight w:val="1680"/>
        </w:trPr>
        <w:tc>
          <w:tcPr>
            <w:tcW w:w="99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24" w:rsidRPr="001F7B87" w:rsidRDefault="00093D24">
            <w:pPr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</w:tc>
      </w:tr>
      <w:tr w:rsidR="00093D24" w:rsidRPr="001F7B87">
        <w:trPr>
          <w:gridAfter w:val="12"/>
          <w:wAfter w:w="9282" w:type="dxa"/>
          <w:trHeight w:val="720"/>
        </w:trPr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93D24" w:rsidRPr="001F7B87" w:rsidRDefault="00093D24">
            <w:pPr>
              <w:rPr>
                <w:rFonts w:ascii="Book Antiqua" w:eastAsia="Book Antiqua" w:hAnsi="Book Antiqua" w:cs="Book Antiqua"/>
                <w:sz w:val="22"/>
                <w:szCs w:val="22"/>
                <w:lang w:val="en-US"/>
              </w:rPr>
            </w:pPr>
          </w:p>
        </w:tc>
      </w:tr>
      <w:tr w:rsidR="00093D24" w:rsidTr="001F7B87">
        <w:trPr>
          <w:gridAfter w:val="1"/>
          <w:wAfter w:w="344" w:type="dxa"/>
          <w:trHeight w:val="940"/>
        </w:trPr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093D24" w:rsidRDefault="00FB363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Teacher's signature</w:t>
            </w:r>
          </w:p>
        </w:tc>
        <w:tc>
          <w:tcPr>
            <w:tcW w:w="70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D24" w:rsidRDefault="00093D24">
            <w:pPr>
              <w:jc w:val="center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</w:p>
          <w:p w:rsidR="00093D24" w:rsidRDefault="00FB3637">
            <w:pPr>
              <w:jc w:val="center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 </w:t>
            </w:r>
          </w:p>
          <w:p w:rsidR="00093D24" w:rsidRDefault="00FB3637">
            <w:pPr>
              <w:jc w:val="center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 </w:t>
            </w:r>
          </w:p>
          <w:p w:rsidR="00093D24" w:rsidRDefault="00FB3637">
            <w:pPr>
              <w:jc w:val="center"/>
              <w:rPr>
                <w:rFonts w:ascii="Book Antiqua" w:eastAsia="Book Antiqua" w:hAnsi="Book Antiqua" w:cs="Book Antiqua"/>
                <w:b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 </w:t>
            </w:r>
          </w:p>
        </w:tc>
      </w:tr>
    </w:tbl>
    <w:p w:rsidR="00093D24" w:rsidRDefault="00093D24"/>
    <w:p w:rsidR="00093D24" w:rsidRDefault="00FB3637">
      <w:r>
        <w:t>Done at ………., Date_________</w:t>
      </w:r>
    </w:p>
    <w:sectPr w:rsidR="00093D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506" w:rsidRDefault="003D0506">
      <w:r>
        <w:separator/>
      </w:r>
    </w:p>
  </w:endnote>
  <w:endnote w:type="continuationSeparator" w:id="0">
    <w:p w:rsidR="003D0506" w:rsidRDefault="003D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CF6" w:rsidRDefault="00456CF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CF6" w:rsidRDefault="00456CF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CF6" w:rsidRDefault="00456CF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506" w:rsidRDefault="003D0506">
      <w:r>
        <w:separator/>
      </w:r>
    </w:p>
  </w:footnote>
  <w:footnote w:type="continuationSeparator" w:id="0">
    <w:p w:rsidR="003D0506" w:rsidRDefault="003D0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CF6" w:rsidRDefault="00456CF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D24" w:rsidRDefault="00FB3637">
    <w:pPr>
      <w:tabs>
        <w:tab w:val="center" w:pos="4819"/>
        <w:tab w:val="right" w:pos="9638"/>
      </w:tabs>
      <w:spacing w:before="709"/>
    </w:pPr>
    <w:r>
      <w:rPr>
        <w:noProof/>
      </w:rPr>
      <w:drawing>
        <wp:anchor distT="0" distB="0" distL="114300" distR="114300" simplePos="0" relativeHeight="251658240" behindDoc="0" locked="0" layoutInCell="0" hidden="0" allowOverlap="1">
          <wp:simplePos x="0" y="0"/>
          <wp:positionH relativeFrom="margin">
            <wp:posOffset>219075</wp:posOffset>
          </wp:positionH>
          <wp:positionV relativeFrom="paragraph">
            <wp:posOffset>609600</wp:posOffset>
          </wp:positionV>
          <wp:extent cx="1948179" cy="394970"/>
          <wp:effectExtent l="0" t="0" r="0" b="0"/>
          <wp:wrapSquare wrapText="bothSides" distT="0" distB="0" distL="114300" distR="114300"/>
          <wp:docPr id="2" name="image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8179" cy="394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0"/>
      <w:tblW w:w="8931" w:type="dxa"/>
      <w:tblInd w:w="0" w:type="dxa"/>
      <w:tblBorders>
        <w:bottom w:val="single" w:sz="4" w:space="0" w:color="7F7F7F"/>
      </w:tblBorders>
      <w:tblLayout w:type="fixed"/>
      <w:tblLook w:val="0000" w:firstRow="0" w:lastRow="0" w:firstColumn="0" w:lastColumn="0" w:noHBand="0" w:noVBand="0"/>
    </w:tblPr>
    <w:tblGrid>
      <w:gridCol w:w="8931"/>
    </w:tblGrid>
    <w:tr w:rsidR="00093D24">
      <w:trPr>
        <w:trHeight w:val="960"/>
      </w:trPr>
      <w:tc>
        <w:tcPr>
          <w:tcW w:w="8931" w:type="dxa"/>
          <w:tcMar>
            <w:left w:w="0" w:type="dxa"/>
            <w:right w:w="0" w:type="dxa"/>
          </w:tcMar>
          <w:vAlign w:val="center"/>
        </w:tcPr>
        <w:p w:rsidR="00093D24" w:rsidRDefault="00456CF6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  <w:tab w:val="left" w:pos="8789"/>
            </w:tabs>
            <w:ind w:right="-1270"/>
            <w:rPr>
              <w:rFonts w:ascii="Verdana" w:eastAsia="Verdana" w:hAnsi="Verdana" w:cs="Verdana"/>
              <w:b/>
              <w:sz w:val="18"/>
              <w:szCs w:val="18"/>
            </w:rPr>
          </w:pPr>
          <w:r>
            <w:rPr>
              <w:noProof/>
            </w:rPr>
            <w:drawing>
              <wp:anchor distT="114300" distB="114300" distL="114300" distR="114300" simplePos="0" relativeHeight="251659264" behindDoc="0" locked="0" layoutInCell="0" hidden="0" allowOverlap="1">
                <wp:simplePos x="0" y="0"/>
                <wp:positionH relativeFrom="margin">
                  <wp:posOffset>3945255</wp:posOffset>
                </wp:positionH>
                <wp:positionV relativeFrom="paragraph">
                  <wp:posOffset>-194945</wp:posOffset>
                </wp:positionV>
                <wp:extent cx="2114550" cy="790575"/>
                <wp:effectExtent l="0" t="0" r="0" b="0"/>
                <wp:wrapSquare wrapText="bothSides" distT="114300" distB="114300" distL="114300" distR="114300"/>
                <wp:docPr id="1" name="image01.png" descr="logo ribera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 descr="logo ribera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4550" cy="7905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bookmarkStart w:id="1" w:name="_GoBack"/>
          <w:r w:rsidR="00FB3637">
            <w:rPr>
              <w:rFonts w:ascii="Verdana" w:eastAsia="Verdana" w:hAnsi="Verdana" w:cs="Verdana"/>
              <w:b/>
              <w:sz w:val="18"/>
              <w:szCs w:val="18"/>
            </w:rPr>
            <w:t xml:space="preserve"> </w:t>
          </w:r>
          <w:bookmarkEnd w:id="1"/>
          <w:r w:rsidR="00FB3637">
            <w:rPr>
              <w:rFonts w:ascii="Verdana" w:eastAsia="Verdana" w:hAnsi="Verdana" w:cs="Verdana"/>
              <w:b/>
              <w:sz w:val="18"/>
              <w:szCs w:val="18"/>
            </w:rPr>
            <w:t xml:space="preserve">                                        </w:t>
          </w:r>
        </w:p>
      </w:tc>
    </w:tr>
    <w:tr w:rsidR="00093D24">
      <w:trPr>
        <w:trHeight w:val="40"/>
      </w:trPr>
      <w:tc>
        <w:tcPr>
          <w:tcW w:w="8931" w:type="dxa"/>
          <w:tcMar>
            <w:left w:w="0" w:type="dxa"/>
            <w:right w:w="0" w:type="dxa"/>
          </w:tcMar>
          <w:vAlign w:val="center"/>
        </w:tcPr>
        <w:p w:rsidR="00093D24" w:rsidRDefault="00093D24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rPr>
              <w:rFonts w:ascii="Verdana" w:eastAsia="Verdana" w:hAnsi="Verdana" w:cs="Verdana"/>
              <w:b/>
              <w:sz w:val="18"/>
              <w:szCs w:val="18"/>
            </w:rPr>
          </w:pPr>
        </w:p>
      </w:tc>
    </w:tr>
  </w:tbl>
  <w:p w:rsidR="00093D24" w:rsidRDefault="00093D24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CF6" w:rsidRDefault="00456CF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displayBackgroundShape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3D24"/>
    <w:rsid w:val="00093D24"/>
    <w:rsid w:val="001F7B87"/>
    <w:rsid w:val="003D0506"/>
    <w:rsid w:val="00456CF6"/>
    <w:rsid w:val="005A2226"/>
    <w:rsid w:val="005D40D8"/>
    <w:rsid w:val="00B622D9"/>
    <w:rsid w:val="00FB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D005BA-80CB-BF41-A8E0-0C327D00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456C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6CF6"/>
  </w:style>
  <w:style w:type="paragraph" w:styleId="Pidipagina">
    <w:name w:val="footer"/>
    <w:basedOn w:val="Normale"/>
    <w:link w:val="PidipaginaCarattere"/>
    <w:uiPriority w:val="99"/>
    <w:unhideWhenUsed/>
    <w:rsid w:val="00456C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6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Protocollo - Conservatorio B.Marcello</dc:creator>
  <cp:lastModifiedBy>Marina Vermiglio</cp:lastModifiedBy>
  <cp:revision>6</cp:revision>
  <dcterms:created xsi:type="dcterms:W3CDTF">2017-03-20T09:14:00Z</dcterms:created>
  <dcterms:modified xsi:type="dcterms:W3CDTF">2018-11-19T18:30:00Z</dcterms:modified>
</cp:coreProperties>
</file>